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C332F5" w:rsidRDefault="00050B80" w:rsidP="00C332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332F5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Pr="00C332F5" w:rsidRDefault="00050B80" w:rsidP="00C332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32F5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C332F5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F230C9" w:rsidRPr="00C332F5" w:rsidRDefault="00C332F5" w:rsidP="00C332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332F5">
        <w:rPr>
          <w:rFonts w:ascii="Times New Roman" w:hAnsi="Times New Roman" w:cs="Times New Roman"/>
          <w:b/>
          <w:sz w:val="26"/>
          <w:szCs w:val="26"/>
        </w:rPr>
        <w:t>«Предоставление муниципального имущества в доверительное управление»</w:t>
      </w:r>
    </w:p>
    <w:p w:rsidR="00C332F5" w:rsidRPr="00C332F5" w:rsidRDefault="00C332F5" w:rsidP="00C332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C332F5" w:rsidRDefault="00050B80" w:rsidP="00C332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2F5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C332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332F5">
        <w:rPr>
          <w:rFonts w:ascii="Times New Roman" w:hAnsi="Times New Roman" w:cs="Times New Roman"/>
          <w:sz w:val="26"/>
          <w:szCs w:val="26"/>
        </w:rPr>
        <w:t>:</w:t>
      </w:r>
    </w:p>
    <w:p w:rsidR="00F230C9" w:rsidRPr="00C332F5" w:rsidRDefault="00F230C9" w:rsidP="00C332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C332F5" w:rsidRDefault="00050B80" w:rsidP="00C332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32F5">
        <w:rPr>
          <w:sz w:val="26"/>
          <w:szCs w:val="26"/>
        </w:rPr>
        <w:t xml:space="preserve">- </w:t>
      </w:r>
      <w:hyperlink r:id="rId5" w:history="1">
        <w:r w:rsidRPr="00C332F5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C332F5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 w:rsidRPr="00C332F5">
        <w:rPr>
          <w:rFonts w:eastAsiaTheme="minorHAnsi"/>
          <w:sz w:val="26"/>
          <w:szCs w:val="26"/>
          <w:lang w:eastAsia="en-US"/>
        </w:rPr>
        <w:t>принят</w:t>
      </w:r>
      <w:r w:rsidR="00872D4E" w:rsidRPr="00C332F5">
        <w:rPr>
          <w:rFonts w:eastAsiaTheme="minorHAnsi"/>
          <w:sz w:val="26"/>
          <w:szCs w:val="26"/>
          <w:lang w:eastAsia="en-US"/>
        </w:rPr>
        <w:t>ой</w:t>
      </w:r>
      <w:r w:rsidR="00D76646" w:rsidRPr="00C332F5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4B59BC" w:rsidRPr="00C332F5">
        <w:rPr>
          <w:rFonts w:eastAsiaTheme="minorHAnsi"/>
          <w:sz w:val="26"/>
          <w:szCs w:val="26"/>
          <w:lang w:eastAsia="en-US"/>
        </w:rPr>
        <w:t xml:space="preserve">; </w:t>
      </w:r>
      <w:r w:rsidR="005B3A8D" w:rsidRPr="00C332F5">
        <w:rPr>
          <w:rFonts w:eastAsiaTheme="minorHAnsi"/>
          <w:sz w:val="26"/>
          <w:szCs w:val="26"/>
          <w:lang w:eastAsia="en-US"/>
        </w:rPr>
        <w:t>о</w:t>
      </w:r>
      <w:r w:rsidR="00D76646" w:rsidRPr="00C332F5">
        <w:rPr>
          <w:rFonts w:eastAsiaTheme="minorHAnsi"/>
          <w:sz w:val="26"/>
          <w:szCs w:val="26"/>
          <w:lang w:eastAsia="en-US"/>
        </w:rPr>
        <w:t>фициальный текст Конституции РФ с внесенными поправками от 14.03.2020 опубликован на Официальном интернет-портале правовой информации http://www.pravo.gov.ru, 04.07.202</w:t>
      </w:r>
      <w:r w:rsidR="004B59BC" w:rsidRPr="00C332F5">
        <w:rPr>
          <w:rFonts w:eastAsiaTheme="minorHAnsi"/>
          <w:sz w:val="26"/>
          <w:szCs w:val="26"/>
          <w:lang w:eastAsia="en-US"/>
        </w:rPr>
        <w:t>0</w:t>
      </w:r>
      <w:r w:rsidRPr="00C332F5">
        <w:rPr>
          <w:sz w:val="26"/>
          <w:szCs w:val="26"/>
        </w:rPr>
        <w:t>;</w:t>
      </w:r>
      <w:proofErr w:type="gramEnd"/>
    </w:p>
    <w:p w:rsidR="00050B80" w:rsidRPr="00C332F5" w:rsidRDefault="00050B80" w:rsidP="00C332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32F5">
        <w:rPr>
          <w:sz w:val="26"/>
          <w:szCs w:val="26"/>
        </w:rPr>
        <w:t xml:space="preserve">- Федеральным </w:t>
      </w:r>
      <w:hyperlink r:id="rId6" w:history="1">
        <w:r w:rsidRPr="00C332F5">
          <w:rPr>
            <w:sz w:val="26"/>
            <w:szCs w:val="26"/>
          </w:rPr>
          <w:t>законом</w:t>
        </w:r>
      </w:hyperlink>
      <w:r w:rsidRPr="00C332F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332F5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C332F5">
        <w:rPr>
          <w:sz w:val="26"/>
          <w:szCs w:val="26"/>
        </w:rPr>
        <w:t xml:space="preserve"> («</w:t>
      </w:r>
      <w:r w:rsidRPr="00C332F5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C332F5">
        <w:rPr>
          <w:sz w:val="26"/>
          <w:szCs w:val="26"/>
        </w:rPr>
        <w:t>;</w:t>
      </w:r>
      <w:r w:rsidR="00D76646" w:rsidRPr="00C332F5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Pr="00C332F5" w:rsidRDefault="00050B80" w:rsidP="00C332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332F5">
        <w:rPr>
          <w:sz w:val="26"/>
          <w:szCs w:val="26"/>
        </w:rPr>
        <w:t xml:space="preserve">- </w:t>
      </w:r>
      <w:r w:rsidRPr="00C332F5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7" w:history="1">
        <w:r w:rsidRPr="00C332F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C332F5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 w:rsidRPr="00C332F5">
        <w:rPr>
          <w:rFonts w:eastAsia="Calibri"/>
          <w:sz w:val="26"/>
          <w:szCs w:val="26"/>
          <w:lang w:eastAsia="en-US"/>
        </w:rPr>
        <w:t>;</w:t>
      </w:r>
      <w:r w:rsidRPr="00C332F5">
        <w:rPr>
          <w:rFonts w:eastAsia="Calibri"/>
          <w:sz w:val="26"/>
          <w:szCs w:val="26"/>
          <w:lang w:eastAsia="en-US"/>
        </w:rPr>
        <w:t xml:space="preserve"> </w:t>
      </w:r>
    </w:p>
    <w:p w:rsidR="00435C5D" w:rsidRPr="00C332F5" w:rsidRDefault="00A5231F" w:rsidP="00C332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32F5">
        <w:rPr>
          <w:rFonts w:eastAsia="Calibri"/>
          <w:sz w:val="26"/>
          <w:szCs w:val="26"/>
          <w:lang w:eastAsia="en-US"/>
        </w:rPr>
        <w:tab/>
      </w:r>
      <w:r w:rsidR="00435C5D" w:rsidRPr="00C332F5">
        <w:rPr>
          <w:rFonts w:eastAsia="Calibri"/>
          <w:sz w:val="26"/>
          <w:szCs w:val="26"/>
          <w:lang w:eastAsia="en-US"/>
        </w:rPr>
        <w:t xml:space="preserve">- Федеральным </w:t>
      </w:r>
      <w:hyperlink r:id="rId8" w:history="1">
        <w:r w:rsidR="00435C5D" w:rsidRPr="00C332F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435C5D" w:rsidRPr="00C332F5">
        <w:rPr>
          <w:rFonts w:eastAsia="Calibri"/>
          <w:sz w:val="26"/>
          <w:szCs w:val="26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(с последующими изменениями) («</w:t>
      </w:r>
      <w:r w:rsidR="00435C5D" w:rsidRPr="00C332F5">
        <w:rPr>
          <w:rFonts w:eastAsiaTheme="minorHAnsi"/>
          <w:sz w:val="26"/>
          <w:szCs w:val="26"/>
          <w:lang w:eastAsia="en-US"/>
        </w:rPr>
        <w:t>Парламентская газета», № 8, 13-19.02.2009);</w:t>
      </w:r>
    </w:p>
    <w:p w:rsidR="00050B80" w:rsidRPr="00C332F5" w:rsidRDefault="00050B80" w:rsidP="00C33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2F5">
        <w:rPr>
          <w:sz w:val="26"/>
          <w:szCs w:val="26"/>
        </w:rPr>
        <w:t>- Федеральным законом от 06.04.2011 № 63-ФЗ «Об электронной подписи»</w:t>
      </w:r>
      <w:r w:rsidRPr="00C332F5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C332F5">
        <w:rPr>
          <w:sz w:val="26"/>
          <w:szCs w:val="26"/>
        </w:rPr>
        <w:t xml:space="preserve"> </w:t>
      </w:r>
      <w:r w:rsidRPr="00C332F5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 w:rsidRPr="00C332F5">
        <w:rPr>
          <w:rFonts w:eastAsia="Calibri"/>
          <w:sz w:val="26"/>
          <w:szCs w:val="26"/>
          <w:lang w:eastAsia="en-US"/>
        </w:rPr>
        <w:t>т. 2036)</w:t>
      </w:r>
      <w:r w:rsidRPr="00C332F5">
        <w:rPr>
          <w:sz w:val="26"/>
          <w:szCs w:val="26"/>
        </w:rPr>
        <w:t>;</w:t>
      </w:r>
    </w:p>
    <w:p w:rsidR="00050B80" w:rsidRPr="00C332F5" w:rsidRDefault="00050B80" w:rsidP="00C332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332F5">
        <w:rPr>
          <w:sz w:val="26"/>
          <w:szCs w:val="26"/>
        </w:rPr>
        <w:t xml:space="preserve">- Федеральным законом от 26.07.2006 №135-ФЗ «О защите конкуренции» </w:t>
      </w:r>
      <w:r w:rsidRPr="00C332F5">
        <w:rPr>
          <w:rFonts w:eastAsia="Calibri"/>
          <w:sz w:val="26"/>
          <w:szCs w:val="26"/>
          <w:lang w:eastAsia="en-US"/>
        </w:rPr>
        <w:t>(с последующими изменениями), (</w:t>
      </w:r>
      <w:r w:rsidR="00D76646" w:rsidRPr="00C332F5">
        <w:rPr>
          <w:rFonts w:eastAsiaTheme="minorHAnsi"/>
          <w:sz w:val="26"/>
          <w:szCs w:val="26"/>
          <w:lang w:eastAsia="en-US"/>
        </w:rPr>
        <w:t>«Собрание законодательства РФ», 31.07.2006, № 31 (1 ч.), ст. 3434</w:t>
      </w:r>
      <w:r w:rsidRPr="00C332F5">
        <w:rPr>
          <w:rFonts w:eastAsia="Calibri"/>
          <w:sz w:val="26"/>
          <w:szCs w:val="26"/>
          <w:lang w:eastAsia="en-US"/>
        </w:rPr>
        <w:t>);</w:t>
      </w:r>
    </w:p>
    <w:p w:rsidR="00F263AE" w:rsidRPr="00C332F5" w:rsidRDefault="00F263AE" w:rsidP="00C332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32F5">
        <w:rPr>
          <w:sz w:val="26"/>
          <w:szCs w:val="26"/>
        </w:rPr>
        <w:t xml:space="preserve">-  Федеральным </w:t>
      </w:r>
      <w:hyperlink r:id="rId9" w:history="1">
        <w:r w:rsidRPr="00C332F5">
          <w:rPr>
            <w:sz w:val="26"/>
            <w:szCs w:val="26"/>
          </w:rPr>
          <w:t>законом</w:t>
        </w:r>
      </w:hyperlink>
      <w:r w:rsidRPr="00C332F5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F263AE" w:rsidRPr="00C332F5" w:rsidRDefault="00F263AE" w:rsidP="00C332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32F5">
        <w:rPr>
          <w:sz w:val="26"/>
          <w:szCs w:val="26"/>
        </w:rPr>
        <w:t xml:space="preserve">- </w:t>
      </w:r>
      <w:proofErr w:type="gramStart"/>
      <w:r w:rsidRPr="00C332F5">
        <w:rPr>
          <w:sz w:val="26"/>
          <w:szCs w:val="26"/>
        </w:rPr>
        <w:t>Федеральным</w:t>
      </w:r>
      <w:proofErr w:type="gramEnd"/>
      <w:r w:rsidRPr="00C332F5">
        <w:rPr>
          <w:sz w:val="26"/>
          <w:szCs w:val="26"/>
        </w:rPr>
        <w:t xml:space="preserve"> </w:t>
      </w:r>
      <w:hyperlink r:id="rId10" w:history="1">
        <w:r w:rsidRPr="00C332F5">
          <w:rPr>
            <w:sz w:val="26"/>
            <w:szCs w:val="26"/>
          </w:rPr>
          <w:t>закон</w:t>
        </w:r>
      </w:hyperlink>
      <w:r w:rsidRPr="00C332F5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50B80" w:rsidRPr="00C332F5" w:rsidRDefault="00050B80" w:rsidP="00C332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32F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C332F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332F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 </w:t>
      </w:r>
      <w:r w:rsidR="004B59BC" w:rsidRPr="00C332F5">
        <w:rPr>
          <w:rFonts w:ascii="Times New Roman" w:hAnsi="Times New Roman" w:cs="Times New Roman"/>
          <w:sz w:val="26"/>
          <w:szCs w:val="26"/>
        </w:rPr>
        <w:t>(</w:t>
      </w:r>
      <w:r w:rsidR="005B3A8D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B59BC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5B3A8D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B59BC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04.02.2013, </w:t>
      </w:r>
      <w:r w:rsidR="005B3A8D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4B59BC" w:rsidRPr="00C332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5, ст. 377.);</w:t>
      </w:r>
    </w:p>
    <w:p w:rsidR="00050B80" w:rsidRPr="00C332F5" w:rsidRDefault="00050B80" w:rsidP="00C33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C332F5">
        <w:rPr>
          <w:sz w:val="26"/>
          <w:szCs w:val="26"/>
        </w:rPr>
        <w:t xml:space="preserve">- </w:t>
      </w:r>
      <w:hyperlink r:id="rId12" w:history="1">
        <w:r w:rsidRPr="00C332F5">
          <w:rPr>
            <w:sz w:val="26"/>
            <w:szCs w:val="26"/>
          </w:rPr>
          <w:t>Уставом</w:t>
        </w:r>
      </w:hyperlink>
      <w:r w:rsidRPr="00C332F5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C332F5">
        <w:rPr>
          <w:sz w:val="26"/>
          <w:szCs w:val="26"/>
        </w:rPr>
        <w:t>принят</w:t>
      </w:r>
      <w:proofErr w:type="gramEnd"/>
      <w:r w:rsidRPr="00C332F5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C332F5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C332F5">
        <w:rPr>
          <w:sz w:val="26"/>
          <w:szCs w:val="26"/>
        </w:rPr>
        <w:t xml:space="preserve"> (</w:t>
      </w:r>
      <w:r w:rsidR="004B59BC" w:rsidRPr="00C332F5">
        <w:rPr>
          <w:sz w:val="26"/>
          <w:szCs w:val="26"/>
        </w:rPr>
        <w:t xml:space="preserve">печатное издание </w:t>
      </w:r>
      <w:r w:rsidRPr="00C332F5">
        <w:rPr>
          <w:sz w:val="26"/>
          <w:szCs w:val="26"/>
        </w:rPr>
        <w:t>«</w:t>
      </w:r>
      <w:r w:rsidRPr="00C332F5">
        <w:rPr>
          <w:rFonts w:eastAsia="Calibri"/>
          <w:sz w:val="26"/>
          <w:szCs w:val="26"/>
          <w:lang w:eastAsia="en-US"/>
        </w:rPr>
        <w:t>Заречье», № 52, 28.12.2005)</w:t>
      </w:r>
      <w:r w:rsidRPr="00C332F5">
        <w:rPr>
          <w:sz w:val="26"/>
          <w:szCs w:val="26"/>
        </w:rPr>
        <w:t>;</w:t>
      </w:r>
    </w:p>
    <w:p w:rsidR="00872D4E" w:rsidRPr="00C332F5" w:rsidRDefault="00872D4E" w:rsidP="00C33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2F5">
        <w:rPr>
          <w:sz w:val="26"/>
          <w:szCs w:val="26"/>
        </w:rPr>
        <w:t xml:space="preserve">- решением Собрания представителей города Заречного от 14.05.1998 № 204 «Об утверждении Положения о порядке и управления и распоряжения муниципальной собственностью в </w:t>
      </w:r>
      <w:proofErr w:type="gramStart"/>
      <w:r w:rsidRPr="00C332F5">
        <w:rPr>
          <w:sz w:val="26"/>
          <w:szCs w:val="26"/>
        </w:rPr>
        <w:t>г</w:t>
      </w:r>
      <w:proofErr w:type="gramEnd"/>
      <w:r w:rsidRPr="00C332F5">
        <w:rPr>
          <w:sz w:val="26"/>
          <w:szCs w:val="26"/>
        </w:rPr>
        <w:t>.</w:t>
      </w:r>
      <w:r w:rsidR="005B3A8D" w:rsidRPr="00C332F5">
        <w:rPr>
          <w:sz w:val="26"/>
          <w:szCs w:val="26"/>
        </w:rPr>
        <w:t xml:space="preserve"> </w:t>
      </w:r>
      <w:r w:rsidRPr="00C332F5">
        <w:rPr>
          <w:sz w:val="26"/>
          <w:szCs w:val="26"/>
        </w:rPr>
        <w:t xml:space="preserve">Заречном» (с последующими изменениями и </w:t>
      </w:r>
      <w:r w:rsidR="004B59BC" w:rsidRPr="00C332F5">
        <w:rPr>
          <w:sz w:val="26"/>
          <w:szCs w:val="26"/>
        </w:rPr>
        <w:t>дополнениями), (</w:t>
      </w:r>
      <w:r w:rsidRPr="00C332F5">
        <w:rPr>
          <w:sz w:val="26"/>
          <w:szCs w:val="26"/>
        </w:rPr>
        <w:t>«Заречье» № 23 от 03.06.1998 и № 24 от 10.06.1998);</w:t>
      </w:r>
    </w:p>
    <w:p w:rsidR="00050B80" w:rsidRPr="00C332F5" w:rsidRDefault="00050B80" w:rsidP="00C332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332F5">
        <w:rPr>
          <w:sz w:val="26"/>
          <w:szCs w:val="26"/>
        </w:rPr>
        <w:t xml:space="preserve">- </w:t>
      </w:r>
      <w:hyperlink r:id="rId13" w:history="1">
        <w:r w:rsidRPr="00C332F5">
          <w:rPr>
            <w:sz w:val="26"/>
            <w:szCs w:val="26"/>
          </w:rPr>
          <w:t>Постановлением</w:t>
        </w:r>
      </w:hyperlink>
      <w:r w:rsidRPr="00C332F5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C332F5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C332F5">
        <w:rPr>
          <w:sz w:val="26"/>
          <w:szCs w:val="26"/>
        </w:rPr>
        <w:t xml:space="preserve"> (</w:t>
      </w:r>
      <w:r w:rsidR="00872D4E" w:rsidRPr="00C332F5">
        <w:rPr>
          <w:sz w:val="26"/>
          <w:szCs w:val="26"/>
        </w:rPr>
        <w:t xml:space="preserve">печатное издание </w:t>
      </w:r>
      <w:r w:rsidRPr="00C332F5">
        <w:rPr>
          <w:sz w:val="26"/>
          <w:szCs w:val="26"/>
        </w:rPr>
        <w:t>«</w:t>
      </w:r>
      <w:r w:rsidR="00872D4E" w:rsidRPr="00C332F5">
        <w:rPr>
          <w:sz w:val="26"/>
          <w:szCs w:val="26"/>
        </w:rPr>
        <w:t>Заречье</w:t>
      </w:r>
      <w:bookmarkStart w:id="1" w:name="_GoBack"/>
      <w:bookmarkEnd w:id="1"/>
      <w:r w:rsidRPr="00C332F5">
        <w:rPr>
          <w:rFonts w:eastAsia="Calibri"/>
          <w:sz w:val="26"/>
          <w:szCs w:val="26"/>
          <w:lang w:eastAsia="en-US"/>
        </w:rPr>
        <w:t>», 23.03.2018, № 12, с. 4)</w:t>
      </w:r>
      <w:r w:rsidR="00F263AE" w:rsidRPr="00C332F5">
        <w:rPr>
          <w:rFonts w:eastAsia="Calibri"/>
          <w:sz w:val="26"/>
          <w:szCs w:val="26"/>
          <w:lang w:eastAsia="en-US"/>
        </w:rPr>
        <w:t>;</w:t>
      </w:r>
    </w:p>
    <w:p w:rsidR="00F263AE" w:rsidRPr="00C332F5" w:rsidRDefault="00F263AE" w:rsidP="00C332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32F5">
        <w:rPr>
          <w:sz w:val="26"/>
          <w:szCs w:val="26"/>
        </w:rPr>
        <w:t xml:space="preserve">- постановление Администрации </w:t>
      </w:r>
      <w:proofErr w:type="gramStart"/>
      <w:r w:rsidRPr="00C332F5">
        <w:rPr>
          <w:sz w:val="26"/>
          <w:szCs w:val="26"/>
        </w:rPr>
        <w:t>г</w:t>
      </w:r>
      <w:proofErr w:type="gramEnd"/>
      <w:r w:rsidRPr="00C332F5">
        <w:rPr>
          <w:sz w:val="26"/>
          <w:szCs w:val="26"/>
        </w:rPr>
        <w:t xml:space="preserve">. Заречного Пензенской области от 24.09.2018    </w:t>
      </w:r>
      <w:r w:rsidRPr="00C332F5">
        <w:rPr>
          <w:sz w:val="26"/>
          <w:szCs w:val="26"/>
        </w:rPr>
        <w:br/>
        <w:t xml:space="preserve">№ 2134 «Об утверждении Порядка подачи и рассмотрения жалоб на решения и действия </w:t>
      </w:r>
      <w:r w:rsidRPr="00C332F5">
        <w:rPr>
          <w:sz w:val="26"/>
          <w:szCs w:val="26"/>
        </w:rPr>
        <w:lastRenderedPageBreak/>
        <w:t>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C332F5">
        <w:rPr>
          <w:rFonts w:eastAsiaTheme="minorHAnsi"/>
          <w:sz w:val="26"/>
          <w:szCs w:val="26"/>
          <w:lang w:eastAsia="en-US"/>
        </w:rPr>
        <w:t>"Ведомости Заречного", 28.09.2018, N 42, с. 93);</w:t>
      </w:r>
    </w:p>
    <w:p w:rsidR="00F263AE" w:rsidRPr="00C332F5" w:rsidRDefault="00C332F5" w:rsidP="00C33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263AE" w:rsidRPr="00C332F5">
        <w:rPr>
          <w:sz w:val="26"/>
          <w:szCs w:val="26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F263AE" w:rsidRPr="00C332F5" w:rsidRDefault="00F263AE" w:rsidP="00C33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2F5">
        <w:rPr>
          <w:sz w:val="26"/>
          <w:szCs w:val="26"/>
        </w:rPr>
        <w:t xml:space="preserve">- </w:t>
      </w:r>
      <w:hyperlink r:id="rId14" w:history="1">
        <w:r w:rsidRPr="00C332F5">
          <w:rPr>
            <w:sz w:val="26"/>
            <w:szCs w:val="26"/>
          </w:rPr>
          <w:t>постановление</w:t>
        </w:r>
      </w:hyperlink>
      <w:r w:rsidRPr="00C332F5">
        <w:rPr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C332F5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32F5">
        <w:rPr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F263AE" w:rsidRPr="00C332F5" w:rsidRDefault="00A27F38" w:rsidP="00C332F5">
      <w:pPr>
        <w:jc w:val="both"/>
        <w:rPr>
          <w:rFonts w:eastAsia="Calibri"/>
          <w:sz w:val="26"/>
          <w:szCs w:val="26"/>
          <w:lang w:eastAsia="en-US"/>
        </w:rPr>
      </w:pPr>
      <w:r w:rsidRPr="00C332F5">
        <w:rPr>
          <w:sz w:val="26"/>
          <w:szCs w:val="26"/>
        </w:rPr>
        <w:tab/>
        <w:t xml:space="preserve">- </w:t>
      </w:r>
      <w:r w:rsidRPr="00C332F5">
        <w:rPr>
          <w:rFonts w:eastAsia="Calibri"/>
          <w:sz w:val="26"/>
          <w:szCs w:val="26"/>
          <w:lang w:eastAsia="en-US"/>
        </w:rPr>
        <w:t>Приказом Комитета по управлению имуществом г</w:t>
      </w:r>
      <w:proofErr w:type="gramStart"/>
      <w:r w:rsidRPr="00C332F5">
        <w:rPr>
          <w:rFonts w:eastAsia="Calibri"/>
          <w:sz w:val="26"/>
          <w:szCs w:val="26"/>
          <w:lang w:eastAsia="en-US"/>
        </w:rPr>
        <w:t>.З</w:t>
      </w:r>
      <w:proofErr w:type="gramEnd"/>
      <w:r w:rsidRPr="00C332F5">
        <w:rPr>
          <w:rFonts w:eastAsia="Calibri"/>
          <w:sz w:val="26"/>
          <w:szCs w:val="26"/>
          <w:lang w:eastAsia="en-US"/>
        </w:rPr>
        <w:t>аречного от 10.09.2018 №60 «Об утверждении административного регламента предоставления муниципальной услуги «Предоставление муниципального имущества в доверительное управление»</w:t>
      </w:r>
      <w:r w:rsidRPr="00C332F5">
        <w:rPr>
          <w:sz w:val="26"/>
          <w:szCs w:val="26"/>
        </w:rPr>
        <w:t xml:space="preserve"> (с последующими изменениями и дополнениями)</w:t>
      </w:r>
      <w:r w:rsidRPr="00C332F5">
        <w:rPr>
          <w:rFonts w:eastAsia="Calibri"/>
          <w:sz w:val="26"/>
          <w:szCs w:val="26"/>
          <w:lang w:eastAsia="en-US"/>
        </w:rPr>
        <w:t xml:space="preserve"> («Ведомости Заречного», </w:t>
      </w:r>
      <w:r w:rsidR="005D33BE">
        <w:rPr>
          <w:rFonts w:eastAsia="Calibri"/>
          <w:sz w:val="26"/>
          <w:szCs w:val="26"/>
          <w:lang w:eastAsia="en-US"/>
        </w:rPr>
        <w:t>21.09.2018</w:t>
      </w:r>
      <w:r w:rsidR="005D33BE" w:rsidRPr="00023B87">
        <w:rPr>
          <w:rFonts w:eastAsia="Calibri"/>
          <w:sz w:val="26"/>
          <w:szCs w:val="26"/>
          <w:lang w:eastAsia="en-US"/>
        </w:rPr>
        <w:t>,</w:t>
      </w:r>
      <w:r w:rsidR="005D33BE">
        <w:rPr>
          <w:rFonts w:eastAsia="Calibri"/>
          <w:sz w:val="26"/>
          <w:szCs w:val="26"/>
          <w:lang w:eastAsia="en-US"/>
        </w:rPr>
        <w:t xml:space="preserve"> №4</w:t>
      </w:r>
      <w:r w:rsidR="005D33BE" w:rsidRPr="00023B87">
        <w:rPr>
          <w:rFonts w:eastAsia="Calibri"/>
          <w:sz w:val="26"/>
          <w:szCs w:val="26"/>
          <w:lang w:eastAsia="en-US"/>
        </w:rPr>
        <w:t>1, с</w:t>
      </w:r>
      <w:r w:rsidR="005D33BE">
        <w:rPr>
          <w:rFonts w:eastAsia="Calibri"/>
          <w:sz w:val="26"/>
          <w:szCs w:val="26"/>
          <w:lang w:eastAsia="en-US"/>
        </w:rPr>
        <w:t>. 30</w:t>
      </w:r>
      <w:r w:rsidR="008008E7">
        <w:rPr>
          <w:rFonts w:eastAsia="Calibri"/>
          <w:sz w:val="26"/>
          <w:szCs w:val="26"/>
          <w:lang w:eastAsia="en-US"/>
        </w:rPr>
        <w:t>).</w:t>
      </w:r>
    </w:p>
    <w:sectPr w:rsidR="00F263AE" w:rsidRPr="00C332F5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80"/>
    <w:rsid w:val="00050B80"/>
    <w:rsid w:val="000C6F90"/>
    <w:rsid w:val="00134886"/>
    <w:rsid w:val="00191A7A"/>
    <w:rsid w:val="001C35F5"/>
    <w:rsid w:val="00252522"/>
    <w:rsid w:val="002835CE"/>
    <w:rsid w:val="00285001"/>
    <w:rsid w:val="002C09E2"/>
    <w:rsid w:val="002C4334"/>
    <w:rsid w:val="002E37FF"/>
    <w:rsid w:val="00330A88"/>
    <w:rsid w:val="00435C5D"/>
    <w:rsid w:val="004B59BC"/>
    <w:rsid w:val="0058178B"/>
    <w:rsid w:val="005B3A8D"/>
    <w:rsid w:val="005C058D"/>
    <w:rsid w:val="005D33BE"/>
    <w:rsid w:val="006143E6"/>
    <w:rsid w:val="00614B7C"/>
    <w:rsid w:val="00617A19"/>
    <w:rsid w:val="006362CC"/>
    <w:rsid w:val="00685227"/>
    <w:rsid w:val="006D17F3"/>
    <w:rsid w:val="007C04EB"/>
    <w:rsid w:val="008008E7"/>
    <w:rsid w:val="00812ED3"/>
    <w:rsid w:val="00872D4E"/>
    <w:rsid w:val="00924F0E"/>
    <w:rsid w:val="009E6013"/>
    <w:rsid w:val="00A27F38"/>
    <w:rsid w:val="00A5231F"/>
    <w:rsid w:val="00B352C5"/>
    <w:rsid w:val="00BC1FF6"/>
    <w:rsid w:val="00BD5250"/>
    <w:rsid w:val="00C332F5"/>
    <w:rsid w:val="00C374E3"/>
    <w:rsid w:val="00D62162"/>
    <w:rsid w:val="00D76646"/>
    <w:rsid w:val="00E21445"/>
    <w:rsid w:val="00F230C9"/>
    <w:rsid w:val="00F263AE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808D08D5C4225ED255F5B66C2AD5DA43A3F1D081CD2F1A02234485E7F0pET9L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nmelnikova</cp:lastModifiedBy>
  <cp:revision>10</cp:revision>
  <cp:lastPrinted>2024-04-08T12:38:00Z</cp:lastPrinted>
  <dcterms:created xsi:type="dcterms:W3CDTF">2023-09-21T12:17:00Z</dcterms:created>
  <dcterms:modified xsi:type="dcterms:W3CDTF">2024-04-08T13:36:00Z</dcterms:modified>
</cp:coreProperties>
</file>