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1A" w:rsidRDefault="000C481A" w:rsidP="000C481A">
      <w:pPr>
        <w:jc w:val="center"/>
      </w:pPr>
    </w:p>
    <w:p w:rsidR="00E96E1A" w:rsidRDefault="000C481A" w:rsidP="00E9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1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C481A" w:rsidRPr="000C481A" w:rsidRDefault="000C481A" w:rsidP="00E9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81A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E96E1A" w:rsidRDefault="00E96E1A" w:rsidP="000C481A">
      <w:pPr>
        <w:rPr>
          <w:rFonts w:ascii="Times New Roman" w:hAnsi="Times New Roman" w:cs="Times New Roman"/>
          <w:sz w:val="24"/>
          <w:szCs w:val="24"/>
        </w:rPr>
      </w:pPr>
    </w:p>
    <w:p w:rsid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C86848">
        <w:rPr>
          <w:rFonts w:ascii="Times New Roman" w:hAnsi="Times New Roman" w:cs="Times New Roman"/>
          <w:sz w:val="24"/>
          <w:szCs w:val="24"/>
          <w:u w:val="single"/>
        </w:rPr>
        <w:t>планово-экономический отдел Администрации г</w:t>
      </w:r>
      <w:proofErr w:type="gramStart"/>
      <w:r w:rsidR="00C86848">
        <w:rPr>
          <w:rFonts w:ascii="Times New Roman" w:hAnsi="Times New Roman" w:cs="Times New Roman"/>
          <w:sz w:val="24"/>
          <w:szCs w:val="24"/>
          <w:u w:val="single"/>
        </w:rPr>
        <w:t>.З</w:t>
      </w:r>
      <w:proofErr w:type="gramEnd"/>
      <w:r w:rsidR="00C86848">
        <w:rPr>
          <w:rFonts w:ascii="Times New Roman" w:hAnsi="Times New Roman" w:cs="Times New Roman"/>
          <w:sz w:val="24"/>
          <w:szCs w:val="24"/>
          <w:u w:val="single"/>
        </w:rPr>
        <w:t>аречного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96E1A" w:rsidRDefault="00E96E1A" w:rsidP="00E96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 xml:space="preserve">( наименование  уполномоченного </w:t>
      </w:r>
      <w:r w:rsidR="00C86848">
        <w:rPr>
          <w:rFonts w:ascii="Times New Roman" w:hAnsi="Times New Roman" w:cs="Times New Roman"/>
          <w:sz w:val="24"/>
          <w:szCs w:val="24"/>
        </w:rPr>
        <w:t>подразделения</w:t>
      </w:r>
      <w:r w:rsidRPr="00E96E1A">
        <w:rPr>
          <w:rFonts w:ascii="Times New Roman" w:hAnsi="Times New Roman" w:cs="Times New Roman"/>
          <w:sz w:val="24"/>
          <w:szCs w:val="24"/>
        </w:rPr>
        <w:t>)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 xml:space="preserve">уведомляет о проведении публичных консультаций в целях проведения экспертизы нормативного правового акта 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12232" w:rsidRPr="006D0B31" w:rsidRDefault="00146601" w:rsidP="000F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01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постановления </w:t>
      </w:r>
      <w:r w:rsidR="00C86848">
        <w:rPr>
          <w:rFonts w:ascii="Times New Roman" w:hAnsi="Times New Roman" w:cs="Times New Roman"/>
          <w:sz w:val="24"/>
          <w:szCs w:val="24"/>
          <w:u w:val="single"/>
        </w:rPr>
        <w:t>Администрации г</w:t>
      </w:r>
      <w:proofErr w:type="gramStart"/>
      <w:r w:rsidR="00C86848">
        <w:rPr>
          <w:rFonts w:ascii="Times New Roman" w:hAnsi="Times New Roman" w:cs="Times New Roman"/>
          <w:sz w:val="24"/>
          <w:szCs w:val="24"/>
          <w:u w:val="single"/>
        </w:rPr>
        <w:t>.З</w:t>
      </w:r>
      <w:proofErr w:type="gramEnd"/>
      <w:r w:rsidR="00C86848">
        <w:rPr>
          <w:rFonts w:ascii="Times New Roman" w:hAnsi="Times New Roman" w:cs="Times New Roman"/>
          <w:sz w:val="24"/>
          <w:szCs w:val="24"/>
          <w:u w:val="single"/>
        </w:rPr>
        <w:t xml:space="preserve">аречного </w:t>
      </w:r>
      <w:bookmarkStart w:id="0" w:name="_GoBack"/>
      <w:bookmarkEnd w:id="0"/>
      <w:r w:rsidR="00A12232" w:rsidRPr="00A12232">
        <w:rPr>
          <w:rFonts w:ascii="Times New Roman" w:hAnsi="Times New Roman" w:cs="Times New Roman"/>
          <w:sz w:val="24"/>
          <w:szCs w:val="24"/>
          <w:u w:val="single"/>
        </w:rPr>
        <w:t>от 27.01.2015 №100 «О создании Комиссии по муниципальной поддержке инвестиционной деятельности на территории города Заречного Пензенской области»</w:t>
      </w:r>
      <w:r w:rsidR="00A12232" w:rsidRPr="00E96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E1A" w:rsidRDefault="00E96E1A" w:rsidP="000F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>(наименование вида документа, его заголовок, регистрационный номер, дата)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Сроки проведения публичных консультац</w:t>
      </w:r>
      <w:r>
        <w:rPr>
          <w:rFonts w:ascii="Times New Roman" w:hAnsi="Times New Roman" w:cs="Times New Roman"/>
          <w:sz w:val="24"/>
          <w:szCs w:val="24"/>
        </w:rPr>
        <w:t xml:space="preserve">ий: </w:t>
      </w:r>
      <w:r w:rsidR="008414B7" w:rsidRPr="008414B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414B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4660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FC5B26" w:rsidRPr="006D0B3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C481A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0C481A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8B6E9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D0B31">
        <w:rPr>
          <w:rFonts w:ascii="Times New Roman" w:hAnsi="Times New Roman" w:cs="Times New Roman"/>
          <w:sz w:val="24"/>
          <w:szCs w:val="24"/>
          <w:u w:val="single"/>
          <w:lang w:val="en-US"/>
        </w:rPr>
        <w:t>8</w:t>
      </w:r>
      <w:r w:rsidRPr="000C481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55E4F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FC5B26" w:rsidRPr="006D0B3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C481A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81A" w:rsidRPr="000C481A" w:rsidRDefault="000C481A" w:rsidP="00E96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(дата начала и окончания публичных консультаций)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Способ направления участниками публичных консультаций своих предложени</w:t>
      </w:r>
      <w:r w:rsidR="00333E8F">
        <w:rPr>
          <w:rFonts w:ascii="Times New Roman" w:hAnsi="Times New Roman" w:cs="Times New Roman"/>
          <w:sz w:val="24"/>
          <w:szCs w:val="24"/>
        </w:rPr>
        <w:t>й</w:t>
      </w:r>
      <w:r w:rsidRPr="000C481A">
        <w:rPr>
          <w:rFonts w:ascii="Times New Roman" w:hAnsi="Times New Roman" w:cs="Times New Roman"/>
          <w:sz w:val="24"/>
          <w:szCs w:val="24"/>
        </w:rPr>
        <w:t xml:space="preserve"> и замечаний: </w:t>
      </w:r>
    </w:p>
    <w:p w:rsidR="00D30C00" w:rsidRPr="0067702C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7702C">
        <w:rPr>
          <w:rFonts w:ascii="Times New Roman" w:hAnsi="Times New Roman" w:cs="Times New Roman"/>
          <w:sz w:val="24"/>
          <w:szCs w:val="24"/>
          <w:u w:val="single"/>
        </w:rPr>
        <w:t>предложения и замечания направляются по прилагаемой форме, в электронной виде на адрес</w:t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7702C" w:rsidRPr="0067702C">
        <w:rPr>
          <w:u w:val="single"/>
        </w:rPr>
        <w:t xml:space="preserve"> </w:t>
      </w:r>
      <w:r w:rsidR="0067702C" w:rsidRPr="0067702C">
        <w:rPr>
          <w:rFonts w:ascii="Times New Roman" w:hAnsi="Times New Roman" w:cs="Times New Roman"/>
          <w:sz w:val="24"/>
          <w:szCs w:val="24"/>
          <w:u w:val="single"/>
        </w:rPr>
        <w:t>ntumina@zarechny.zato.ru</w:t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7702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proofErr w:type="gramEnd"/>
    </w:p>
    <w:p w:rsidR="000C481A" w:rsidRPr="000C481A" w:rsidRDefault="000C481A" w:rsidP="00E96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(адрес электронной почты ответственного сотрудника)</w:t>
      </w:r>
    </w:p>
    <w:p w:rsidR="0067702C" w:rsidRDefault="000C481A" w:rsidP="00677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или  на бумажном носителе по адресу 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>44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2960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 xml:space="preserve">, г. 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Заречный,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проспект 30-летия Победы, дом 27</w:t>
      </w:r>
    </w:p>
    <w:p w:rsidR="00E96E1A" w:rsidRDefault="00E96E1A" w:rsidP="00677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>(адрес уполномоченного органа)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Контактное лицо по вопросам публичных консультаций: </w:t>
      </w:r>
    </w:p>
    <w:p w:rsidR="000C481A" w:rsidRPr="00D30C00" w:rsidRDefault="00335827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Тюмина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Наталья Олеговна</w:t>
      </w:r>
      <w:r w:rsidR="00D30C00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81A" w:rsidRPr="000C481A" w:rsidRDefault="000C481A" w:rsidP="00E96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(Ф.И.О. ответственного сотрудника)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рабочий телефон: </w:t>
      </w:r>
      <w:r w:rsidR="00335827">
        <w:rPr>
          <w:rFonts w:ascii="Times New Roman" w:hAnsi="Times New Roman" w:cs="Times New Roman"/>
          <w:sz w:val="24"/>
          <w:szCs w:val="24"/>
          <w:u w:val="single"/>
        </w:rPr>
        <w:t>(8412) 60-82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>-4</w:t>
      </w:r>
      <w:r w:rsidR="00335827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график работы: с 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>09:00</w:t>
      </w:r>
      <w:r w:rsidRPr="000C481A">
        <w:rPr>
          <w:rFonts w:ascii="Times New Roman" w:hAnsi="Times New Roman" w:cs="Times New Roman"/>
          <w:sz w:val="24"/>
          <w:szCs w:val="24"/>
        </w:rPr>
        <w:t xml:space="preserve">  до 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>18:00</w:t>
      </w:r>
      <w:r w:rsidRPr="000C481A">
        <w:rPr>
          <w:rFonts w:ascii="Times New Roman" w:hAnsi="Times New Roman" w:cs="Times New Roman"/>
          <w:sz w:val="24"/>
          <w:szCs w:val="24"/>
        </w:rPr>
        <w:t xml:space="preserve"> по рабочим дням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Прилагаемые к уведомлению материалы: </w:t>
      </w: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1) нормативн</w:t>
      </w:r>
      <w:r w:rsidR="0010179B">
        <w:rPr>
          <w:rFonts w:ascii="Times New Roman" w:hAnsi="Times New Roman" w:cs="Times New Roman"/>
          <w:sz w:val="24"/>
          <w:szCs w:val="24"/>
        </w:rPr>
        <w:t>ый</w:t>
      </w:r>
      <w:r w:rsidRPr="000C481A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10179B">
        <w:rPr>
          <w:rFonts w:ascii="Times New Roman" w:hAnsi="Times New Roman" w:cs="Times New Roman"/>
          <w:sz w:val="24"/>
          <w:szCs w:val="24"/>
        </w:rPr>
        <w:t>ой</w:t>
      </w:r>
      <w:r w:rsidRPr="000C481A">
        <w:rPr>
          <w:rFonts w:ascii="Times New Roman" w:hAnsi="Times New Roman" w:cs="Times New Roman"/>
          <w:sz w:val="24"/>
          <w:szCs w:val="24"/>
        </w:rPr>
        <w:t xml:space="preserve"> акт;</w:t>
      </w:r>
    </w:p>
    <w:p w:rsidR="000C481A" w:rsidRPr="000C481A" w:rsidRDefault="00D30C00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481A" w:rsidRPr="000C481A">
        <w:rPr>
          <w:rFonts w:ascii="Times New Roman" w:hAnsi="Times New Roman" w:cs="Times New Roman"/>
          <w:sz w:val="24"/>
          <w:szCs w:val="24"/>
        </w:rPr>
        <w:t>) опросный лист для проведения публичных консультаций</w:t>
      </w:r>
      <w:r w:rsidR="00E96E1A">
        <w:rPr>
          <w:rFonts w:ascii="Times New Roman" w:hAnsi="Times New Roman" w:cs="Times New Roman"/>
          <w:sz w:val="24"/>
          <w:szCs w:val="24"/>
        </w:rPr>
        <w:t>.</w:t>
      </w:r>
    </w:p>
    <w:sectPr w:rsidR="000C481A" w:rsidRPr="000C481A" w:rsidSect="0059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81A"/>
    <w:rsid w:val="00055E4F"/>
    <w:rsid w:val="000C481A"/>
    <w:rsid w:val="000F0286"/>
    <w:rsid w:val="0010179B"/>
    <w:rsid w:val="00146601"/>
    <w:rsid w:val="00333E8F"/>
    <w:rsid w:val="00335827"/>
    <w:rsid w:val="00381F7F"/>
    <w:rsid w:val="004330B6"/>
    <w:rsid w:val="00510D36"/>
    <w:rsid w:val="00597E63"/>
    <w:rsid w:val="00656E61"/>
    <w:rsid w:val="0067702C"/>
    <w:rsid w:val="006D0B31"/>
    <w:rsid w:val="006F47B9"/>
    <w:rsid w:val="008414B7"/>
    <w:rsid w:val="00894008"/>
    <w:rsid w:val="008B6E90"/>
    <w:rsid w:val="00A12232"/>
    <w:rsid w:val="00C86848"/>
    <w:rsid w:val="00D30C00"/>
    <w:rsid w:val="00E7025D"/>
    <w:rsid w:val="00E855F4"/>
    <w:rsid w:val="00E96E1A"/>
    <w:rsid w:val="00EE6CCC"/>
    <w:rsid w:val="00FC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C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C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Поричанский Евгений Васильевич</dc:creator>
  <cp:keywords/>
  <dc:description/>
  <cp:lastModifiedBy>ntumina</cp:lastModifiedBy>
  <cp:revision>8</cp:revision>
  <cp:lastPrinted>2016-01-28T07:15:00Z</cp:lastPrinted>
  <dcterms:created xsi:type="dcterms:W3CDTF">2016-01-28T07:17:00Z</dcterms:created>
  <dcterms:modified xsi:type="dcterms:W3CDTF">2016-03-01T12:18:00Z</dcterms:modified>
</cp:coreProperties>
</file>